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54" w:rsidRPr="00A1122C" w:rsidRDefault="00235445" w:rsidP="001226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967954" w:rsidRPr="00A1122C">
        <w:rPr>
          <w:sz w:val="28"/>
          <w:szCs w:val="28"/>
        </w:rPr>
        <w:t>AREQ Hull-Aylmer</w:t>
      </w:r>
    </w:p>
    <w:p w:rsidR="003302DD" w:rsidRPr="00A1122C" w:rsidRDefault="00356C9F" w:rsidP="0012264A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Informations</w:t>
      </w:r>
      <w:r w:rsidR="0019347D">
        <w:rPr>
          <w:sz w:val="28"/>
          <w:szCs w:val="28"/>
        </w:rPr>
        <w:t> : 201</w:t>
      </w:r>
      <w:r>
        <w:rPr>
          <w:sz w:val="28"/>
          <w:szCs w:val="28"/>
        </w:rPr>
        <w:t>8</w:t>
      </w:r>
      <w:r w:rsidR="0019347D">
        <w:rPr>
          <w:sz w:val="28"/>
          <w:szCs w:val="28"/>
        </w:rPr>
        <w:t>-201</w:t>
      </w:r>
      <w:r>
        <w:rPr>
          <w:sz w:val="28"/>
          <w:szCs w:val="28"/>
        </w:rPr>
        <w:t>9</w:t>
      </w:r>
    </w:p>
    <w:p w:rsidR="00967954" w:rsidRPr="00A1122C" w:rsidRDefault="00356C9F" w:rsidP="0012264A">
      <w:pPr>
        <w:jc w:val="center"/>
        <w:rPr>
          <w:sz w:val="28"/>
          <w:szCs w:val="28"/>
        </w:rPr>
      </w:pPr>
      <w:r>
        <w:rPr>
          <w:sz w:val="28"/>
          <w:szCs w:val="28"/>
        </w:rPr>
        <w:t>Message</w:t>
      </w:r>
      <w:r w:rsidR="00882DA3" w:rsidRPr="00A1122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D27938" w:rsidRDefault="00356C9F" w:rsidP="00A1122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608DF">
        <w:rPr>
          <w:sz w:val="28"/>
          <w:szCs w:val="28"/>
        </w:rPr>
        <w:t>8</w:t>
      </w:r>
      <w:r>
        <w:rPr>
          <w:sz w:val="28"/>
          <w:szCs w:val="28"/>
        </w:rPr>
        <w:t xml:space="preserve"> août</w:t>
      </w:r>
      <w:r w:rsidR="00271F28">
        <w:rPr>
          <w:sz w:val="28"/>
          <w:szCs w:val="28"/>
        </w:rPr>
        <w:t xml:space="preserve"> 20</w:t>
      </w:r>
      <w:r w:rsidR="00565842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19347D" w:rsidRDefault="0019347D" w:rsidP="00A1122C">
      <w:pPr>
        <w:jc w:val="center"/>
        <w:rPr>
          <w:sz w:val="28"/>
          <w:szCs w:val="28"/>
        </w:rPr>
      </w:pPr>
    </w:p>
    <w:p w:rsidR="0019347D" w:rsidRPr="005933A2" w:rsidRDefault="005933A2" w:rsidP="005933A2">
      <w:pPr>
        <w:ind w:left="142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Le Conseil sectoriel </w:t>
      </w:r>
      <w:r w:rsidR="000A658C">
        <w:rPr>
          <w:b/>
          <w:sz w:val="28"/>
          <w:szCs w:val="28"/>
        </w:rPr>
        <w:t xml:space="preserve">du secteur Hull-Aylmer </w:t>
      </w:r>
      <w:r>
        <w:rPr>
          <w:b/>
          <w:sz w:val="28"/>
          <w:szCs w:val="28"/>
        </w:rPr>
        <w:t>vous convoque à l’</w:t>
      </w:r>
      <w:r w:rsidR="0019347D" w:rsidRPr="005933A2">
        <w:rPr>
          <w:b/>
          <w:sz w:val="28"/>
          <w:szCs w:val="28"/>
        </w:rPr>
        <w:t xml:space="preserve">Assemblée générale </w:t>
      </w:r>
      <w:r>
        <w:rPr>
          <w:b/>
          <w:sz w:val="28"/>
          <w:szCs w:val="28"/>
        </w:rPr>
        <w:t>le mardi 25 septembre 2018</w:t>
      </w:r>
      <w:r w:rsidR="007E07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91DA8" w:rsidRPr="00091DA8" w:rsidRDefault="00091DA8" w:rsidP="00091DA8">
      <w:pPr>
        <w:pStyle w:val="Paragraphedeliste"/>
        <w:rPr>
          <w:b/>
          <w:sz w:val="24"/>
          <w:szCs w:val="24"/>
        </w:rPr>
      </w:pPr>
    </w:p>
    <w:p w:rsidR="00882B16" w:rsidRDefault="00091DA8" w:rsidP="00027E99">
      <w:pPr>
        <w:pStyle w:val="Paragraphedeliste"/>
        <w:rPr>
          <w:sz w:val="24"/>
          <w:szCs w:val="24"/>
        </w:rPr>
      </w:pPr>
      <w:r w:rsidRPr="00A52AE1">
        <w:rPr>
          <w:b/>
          <w:i/>
          <w:sz w:val="24"/>
          <w:szCs w:val="24"/>
        </w:rPr>
        <w:t>Endroit</w:t>
      </w:r>
      <w:r w:rsidRPr="00A52AE1">
        <w:rPr>
          <w:b/>
          <w:sz w:val="24"/>
          <w:szCs w:val="24"/>
        </w:rPr>
        <w:t> :</w:t>
      </w:r>
      <w:r w:rsidRPr="00091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95688">
        <w:rPr>
          <w:sz w:val="24"/>
          <w:szCs w:val="24"/>
        </w:rPr>
        <w:t>église Saint-Paul, 26, c</w:t>
      </w:r>
      <w:r w:rsidR="000A658C">
        <w:rPr>
          <w:sz w:val="24"/>
          <w:szCs w:val="24"/>
        </w:rPr>
        <w:t xml:space="preserve">hemin </w:t>
      </w:r>
      <w:proofErr w:type="spellStart"/>
      <w:r w:rsidR="000A658C">
        <w:rPr>
          <w:sz w:val="24"/>
          <w:szCs w:val="24"/>
        </w:rPr>
        <w:t>Eardley</w:t>
      </w:r>
      <w:proofErr w:type="spellEnd"/>
      <w:r w:rsidR="000A658C">
        <w:rPr>
          <w:sz w:val="24"/>
          <w:szCs w:val="24"/>
        </w:rPr>
        <w:t>, Gatineau (Aylmer), QC, J9H 0K2</w:t>
      </w:r>
    </w:p>
    <w:p w:rsidR="00091DA8" w:rsidRPr="00027E99" w:rsidRDefault="00091DA8" w:rsidP="00027E99">
      <w:pPr>
        <w:pStyle w:val="Paragraphedeliste"/>
        <w:rPr>
          <w:sz w:val="24"/>
          <w:szCs w:val="24"/>
        </w:rPr>
      </w:pPr>
      <w:r w:rsidRPr="00A52AE1">
        <w:rPr>
          <w:b/>
          <w:i/>
          <w:sz w:val="24"/>
          <w:szCs w:val="24"/>
        </w:rPr>
        <w:t>Horaire :</w:t>
      </w:r>
      <w:r>
        <w:rPr>
          <w:i/>
          <w:sz w:val="24"/>
          <w:szCs w:val="24"/>
        </w:rPr>
        <w:t xml:space="preserve">   </w:t>
      </w:r>
      <w:r w:rsidR="00395688">
        <w:rPr>
          <w:i/>
          <w:sz w:val="24"/>
          <w:szCs w:val="24"/>
        </w:rPr>
        <w:t>a</w:t>
      </w:r>
      <w:r>
        <w:rPr>
          <w:sz w:val="24"/>
          <w:szCs w:val="24"/>
        </w:rPr>
        <w:t>ccueil : 9 h 30</w:t>
      </w:r>
      <w:r w:rsidR="00395688">
        <w:rPr>
          <w:sz w:val="24"/>
          <w:szCs w:val="24"/>
        </w:rPr>
        <w:t>; assemblée : 10 h;</w:t>
      </w:r>
      <w:r w:rsidR="0010385A">
        <w:rPr>
          <w:sz w:val="24"/>
          <w:szCs w:val="24"/>
        </w:rPr>
        <w:t xml:space="preserve"> </w:t>
      </w:r>
      <w:r w:rsidR="00395688">
        <w:rPr>
          <w:sz w:val="24"/>
          <w:szCs w:val="24"/>
        </w:rPr>
        <w:t>d</w:t>
      </w:r>
      <w:r>
        <w:rPr>
          <w:sz w:val="24"/>
          <w:szCs w:val="24"/>
        </w:rPr>
        <w:t>îner</w:t>
      </w:r>
      <w:r w:rsidR="00027E99">
        <w:rPr>
          <w:sz w:val="24"/>
          <w:szCs w:val="24"/>
        </w:rPr>
        <w:t xml:space="preserve"> : </w:t>
      </w:r>
      <w:r w:rsidRPr="00027E99">
        <w:rPr>
          <w:sz w:val="24"/>
          <w:szCs w:val="24"/>
        </w:rPr>
        <w:t>12 h 15</w:t>
      </w:r>
    </w:p>
    <w:p w:rsidR="00A52AE1" w:rsidRDefault="00091DA8" w:rsidP="00A52AE1">
      <w:pPr>
        <w:pStyle w:val="Paragraphedeliste"/>
        <w:rPr>
          <w:sz w:val="24"/>
          <w:szCs w:val="24"/>
        </w:rPr>
      </w:pPr>
      <w:r w:rsidRPr="00A52AE1">
        <w:rPr>
          <w:b/>
          <w:i/>
          <w:sz w:val="24"/>
          <w:szCs w:val="24"/>
        </w:rPr>
        <w:t>Coût :</w:t>
      </w:r>
      <w:r w:rsidR="0010385A">
        <w:rPr>
          <w:i/>
          <w:sz w:val="24"/>
          <w:szCs w:val="24"/>
        </w:rPr>
        <w:t xml:space="preserve"> </w:t>
      </w:r>
      <w:r w:rsidRPr="00091DA8">
        <w:rPr>
          <w:sz w:val="24"/>
          <w:szCs w:val="24"/>
        </w:rPr>
        <w:t>20 $ / membres;  22 $ / non-membres</w:t>
      </w:r>
    </w:p>
    <w:p w:rsidR="00A52AE1" w:rsidRDefault="00A52AE1" w:rsidP="00A52AE1">
      <w:pPr>
        <w:pStyle w:val="Paragraphedeliste"/>
        <w:rPr>
          <w:sz w:val="24"/>
          <w:szCs w:val="24"/>
        </w:rPr>
      </w:pPr>
      <w:r w:rsidRPr="00A52AE1">
        <w:rPr>
          <w:b/>
          <w:i/>
          <w:sz w:val="24"/>
          <w:szCs w:val="24"/>
        </w:rPr>
        <w:t>Inscription :</w:t>
      </w:r>
      <w:r w:rsidRPr="00A52AE1">
        <w:rPr>
          <w:b/>
          <w:sz w:val="24"/>
          <w:szCs w:val="24"/>
        </w:rPr>
        <w:t xml:space="preserve">   </w:t>
      </w:r>
      <w:r w:rsidRPr="00A52AE1">
        <w:rPr>
          <w:sz w:val="24"/>
          <w:szCs w:val="24"/>
        </w:rPr>
        <w:t>le ou avant le 12 septembre 201</w:t>
      </w:r>
      <w:r w:rsidR="00882B16">
        <w:rPr>
          <w:sz w:val="24"/>
          <w:szCs w:val="24"/>
        </w:rPr>
        <w:t>8</w:t>
      </w:r>
      <w:r w:rsidR="000A658C">
        <w:rPr>
          <w:sz w:val="24"/>
          <w:szCs w:val="24"/>
        </w:rPr>
        <w:t xml:space="preserve"> </w:t>
      </w:r>
      <w:r w:rsidR="00395688">
        <w:rPr>
          <w:sz w:val="24"/>
          <w:szCs w:val="24"/>
        </w:rPr>
        <w:t>auprès d’</w:t>
      </w:r>
      <w:r w:rsidR="000A658C">
        <w:rPr>
          <w:sz w:val="24"/>
          <w:szCs w:val="24"/>
        </w:rPr>
        <w:t>H</w:t>
      </w:r>
      <w:r w:rsidR="00395688">
        <w:rPr>
          <w:sz w:val="24"/>
          <w:szCs w:val="24"/>
        </w:rPr>
        <w:t>uguette Lafortune, 819 771-0206; 68, rue Fontaine, Gatineau, QC</w:t>
      </w:r>
      <w:r w:rsidR="000A658C">
        <w:rPr>
          <w:sz w:val="24"/>
          <w:szCs w:val="24"/>
        </w:rPr>
        <w:t>, J8Y 2C1</w:t>
      </w:r>
    </w:p>
    <w:p w:rsidR="000A658C" w:rsidRPr="00A52AE1" w:rsidRDefault="000A658C" w:rsidP="00A52AE1">
      <w:pPr>
        <w:pStyle w:val="Paragraphedeliste"/>
        <w:rPr>
          <w:sz w:val="24"/>
          <w:szCs w:val="24"/>
        </w:rPr>
      </w:pPr>
      <w:r>
        <w:rPr>
          <w:b/>
          <w:i/>
          <w:sz w:val="24"/>
          <w:szCs w:val="24"/>
        </w:rPr>
        <w:t>Chèque libellé :</w:t>
      </w:r>
      <w:r>
        <w:rPr>
          <w:sz w:val="24"/>
          <w:szCs w:val="24"/>
        </w:rPr>
        <w:t xml:space="preserve"> AREQ Hull-Aylmer</w:t>
      </w:r>
    </w:p>
    <w:p w:rsidR="00D373BD" w:rsidRDefault="00526BCE" w:rsidP="0019347D">
      <w:pPr>
        <w:rPr>
          <w:sz w:val="24"/>
          <w:szCs w:val="24"/>
        </w:rPr>
      </w:pPr>
      <w:r>
        <w:rPr>
          <w:sz w:val="24"/>
          <w:szCs w:val="24"/>
        </w:rPr>
        <w:t>Nous avons hâte</w:t>
      </w:r>
      <w:r w:rsidR="00D373BD">
        <w:rPr>
          <w:sz w:val="24"/>
          <w:szCs w:val="24"/>
        </w:rPr>
        <w:t xml:space="preserve"> de vous accueillir toutes et tous pour amorcer </w:t>
      </w:r>
      <w:r w:rsidR="0010385A">
        <w:rPr>
          <w:sz w:val="24"/>
          <w:szCs w:val="24"/>
        </w:rPr>
        <w:t>l</w:t>
      </w:r>
      <w:r w:rsidR="0019347D" w:rsidRPr="00A52AE1">
        <w:rPr>
          <w:sz w:val="24"/>
          <w:szCs w:val="24"/>
        </w:rPr>
        <w:t>’année 201</w:t>
      </w:r>
      <w:r w:rsidR="00882B16">
        <w:rPr>
          <w:sz w:val="24"/>
          <w:szCs w:val="24"/>
        </w:rPr>
        <w:t>8</w:t>
      </w:r>
      <w:r w:rsidR="0019347D" w:rsidRPr="00A52AE1">
        <w:rPr>
          <w:sz w:val="24"/>
          <w:szCs w:val="24"/>
        </w:rPr>
        <w:t>-201</w:t>
      </w:r>
      <w:r w:rsidR="00882B16">
        <w:rPr>
          <w:sz w:val="24"/>
          <w:szCs w:val="24"/>
        </w:rPr>
        <w:t>9</w:t>
      </w:r>
      <w:r w:rsidR="0019347D" w:rsidRPr="00A52AE1">
        <w:rPr>
          <w:sz w:val="24"/>
          <w:szCs w:val="24"/>
        </w:rPr>
        <w:t xml:space="preserve">, </w:t>
      </w:r>
      <w:r w:rsidR="000A658C">
        <w:rPr>
          <w:sz w:val="24"/>
          <w:szCs w:val="24"/>
        </w:rPr>
        <w:t>2</w:t>
      </w:r>
      <w:r w:rsidR="000A658C" w:rsidRPr="000A658C">
        <w:rPr>
          <w:sz w:val="24"/>
          <w:szCs w:val="24"/>
          <w:vertAlign w:val="superscript"/>
        </w:rPr>
        <w:t>e</w:t>
      </w:r>
      <w:r w:rsidR="000A658C">
        <w:rPr>
          <w:sz w:val="24"/>
          <w:szCs w:val="24"/>
        </w:rPr>
        <w:t xml:space="preserve"> année du triennat 2017-2020</w:t>
      </w:r>
      <w:r w:rsidR="00D373BD">
        <w:rPr>
          <w:sz w:val="24"/>
          <w:szCs w:val="24"/>
        </w:rPr>
        <w:t xml:space="preserve">.  </w:t>
      </w:r>
    </w:p>
    <w:p w:rsidR="0019347D" w:rsidRDefault="00D373BD" w:rsidP="0019347D">
      <w:pPr>
        <w:rPr>
          <w:sz w:val="24"/>
          <w:szCs w:val="24"/>
        </w:rPr>
      </w:pPr>
      <w:r>
        <w:rPr>
          <w:sz w:val="24"/>
          <w:szCs w:val="24"/>
        </w:rPr>
        <w:t>Au dîner</w:t>
      </w:r>
      <w:r w:rsidR="00395688">
        <w:rPr>
          <w:sz w:val="24"/>
          <w:szCs w:val="24"/>
        </w:rPr>
        <w:t>,</w:t>
      </w:r>
      <w:r>
        <w:rPr>
          <w:sz w:val="24"/>
          <w:szCs w:val="24"/>
        </w:rPr>
        <w:t xml:space="preserve"> nous aurons le plaisir de vous offrir le vin</w:t>
      </w:r>
      <w:r w:rsidR="00395688">
        <w:rPr>
          <w:sz w:val="24"/>
          <w:szCs w:val="24"/>
        </w:rPr>
        <w:t>,</w:t>
      </w:r>
      <w:r>
        <w:rPr>
          <w:sz w:val="24"/>
          <w:szCs w:val="24"/>
        </w:rPr>
        <w:t xml:space="preserve"> car ce sera le moment idéal de sou</w:t>
      </w:r>
      <w:r w:rsidR="00A33908">
        <w:rPr>
          <w:sz w:val="24"/>
          <w:szCs w:val="24"/>
        </w:rPr>
        <w:t>hait</w:t>
      </w:r>
      <w:r>
        <w:rPr>
          <w:sz w:val="24"/>
          <w:szCs w:val="24"/>
        </w:rPr>
        <w:t>er la bienvenue aux membres du secteur Ottawa qui se</w:t>
      </w:r>
      <w:r w:rsidR="006608DF">
        <w:rPr>
          <w:sz w:val="24"/>
          <w:szCs w:val="24"/>
        </w:rPr>
        <w:t xml:space="preserve"> sont</w:t>
      </w:r>
      <w:r>
        <w:rPr>
          <w:sz w:val="24"/>
          <w:szCs w:val="24"/>
        </w:rPr>
        <w:t xml:space="preserve"> jo</w:t>
      </w:r>
      <w:r w:rsidR="006608DF">
        <w:rPr>
          <w:sz w:val="24"/>
          <w:szCs w:val="24"/>
        </w:rPr>
        <w:t>i</w:t>
      </w:r>
      <w:r>
        <w:rPr>
          <w:sz w:val="24"/>
          <w:szCs w:val="24"/>
        </w:rPr>
        <w:t>nt</w:t>
      </w:r>
      <w:r w:rsidR="00A33908">
        <w:rPr>
          <w:sz w:val="24"/>
          <w:szCs w:val="24"/>
        </w:rPr>
        <w:t>s</w:t>
      </w:r>
      <w:r>
        <w:rPr>
          <w:sz w:val="24"/>
          <w:szCs w:val="24"/>
        </w:rPr>
        <w:t xml:space="preserve"> à no</w:t>
      </w:r>
      <w:r w:rsidR="00FE054A">
        <w:rPr>
          <w:sz w:val="24"/>
          <w:szCs w:val="24"/>
        </w:rPr>
        <w:t>us</w:t>
      </w:r>
      <w:r w:rsidR="00526BCE">
        <w:rPr>
          <w:sz w:val="24"/>
          <w:szCs w:val="24"/>
        </w:rPr>
        <w:t xml:space="preserve"> le 1</w:t>
      </w:r>
      <w:r w:rsidR="00526BCE" w:rsidRPr="00526BCE">
        <w:rPr>
          <w:sz w:val="24"/>
          <w:szCs w:val="24"/>
          <w:vertAlign w:val="superscript"/>
        </w:rPr>
        <w:t>er</w:t>
      </w:r>
      <w:r w:rsidR="00526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juillet</w:t>
      </w:r>
      <w:r w:rsidR="00A33908">
        <w:rPr>
          <w:sz w:val="24"/>
          <w:szCs w:val="24"/>
        </w:rPr>
        <w:t xml:space="preserve"> dernier</w:t>
      </w:r>
      <w:r w:rsidR="00395688">
        <w:rPr>
          <w:sz w:val="24"/>
          <w:szCs w:val="24"/>
        </w:rPr>
        <w:t xml:space="preserve"> à la suite de</w:t>
      </w:r>
      <w:r w:rsidR="00A33908">
        <w:rPr>
          <w:sz w:val="24"/>
          <w:szCs w:val="24"/>
        </w:rPr>
        <w:t xml:space="preserve"> la fermeture du secteur Ottawa.</w:t>
      </w:r>
    </w:p>
    <w:p w:rsidR="00A33908" w:rsidRDefault="00395688" w:rsidP="0019347D">
      <w:pPr>
        <w:rPr>
          <w:sz w:val="24"/>
          <w:szCs w:val="24"/>
        </w:rPr>
      </w:pPr>
      <w:r>
        <w:rPr>
          <w:sz w:val="24"/>
          <w:szCs w:val="24"/>
        </w:rPr>
        <w:t>Nous avons bien hâte de vous rencontrer.</w:t>
      </w:r>
      <w:r w:rsidR="00A33908">
        <w:rPr>
          <w:sz w:val="24"/>
          <w:szCs w:val="24"/>
        </w:rPr>
        <w:t xml:space="preserve"> </w:t>
      </w:r>
      <w:r>
        <w:rPr>
          <w:sz w:val="24"/>
          <w:szCs w:val="24"/>
        </w:rPr>
        <w:t>Au besoin,</w:t>
      </w:r>
      <w:r w:rsidR="00A33908">
        <w:rPr>
          <w:sz w:val="24"/>
          <w:szCs w:val="24"/>
        </w:rPr>
        <w:t xml:space="preserve"> n’hésitez pas à en</w:t>
      </w:r>
      <w:r>
        <w:rPr>
          <w:sz w:val="24"/>
          <w:szCs w:val="24"/>
        </w:rPr>
        <w:t xml:space="preserve">trer en contact avec nous et à </w:t>
      </w:r>
      <w:r w:rsidR="00A33908">
        <w:rPr>
          <w:sz w:val="24"/>
          <w:szCs w:val="24"/>
        </w:rPr>
        <w:t>nous signaler vos besoins.</w:t>
      </w:r>
    </w:p>
    <w:p w:rsidR="00804E56" w:rsidRDefault="00804E56" w:rsidP="00027E99">
      <w:pPr>
        <w:pStyle w:val="Paragraphedeliste"/>
        <w:rPr>
          <w:sz w:val="24"/>
          <w:szCs w:val="24"/>
        </w:rPr>
      </w:pPr>
    </w:p>
    <w:p w:rsidR="00804E56" w:rsidRPr="00395688" w:rsidRDefault="00804E56" w:rsidP="00395688">
      <w:pPr>
        <w:rPr>
          <w:b/>
          <w:sz w:val="24"/>
          <w:szCs w:val="24"/>
        </w:rPr>
      </w:pPr>
      <w:r w:rsidRPr="00395688">
        <w:rPr>
          <w:sz w:val="24"/>
          <w:szCs w:val="24"/>
        </w:rPr>
        <w:t xml:space="preserve">Bonne année </w:t>
      </w:r>
      <w:r w:rsidR="00FE054A" w:rsidRPr="00395688">
        <w:rPr>
          <w:sz w:val="24"/>
          <w:szCs w:val="24"/>
        </w:rPr>
        <w:t xml:space="preserve">à toutes et </w:t>
      </w:r>
      <w:r w:rsidR="00395688" w:rsidRPr="00395688">
        <w:rPr>
          <w:sz w:val="24"/>
          <w:szCs w:val="24"/>
        </w:rPr>
        <w:t xml:space="preserve">à </w:t>
      </w:r>
      <w:r w:rsidR="00FE054A" w:rsidRPr="00395688">
        <w:rPr>
          <w:sz w:val="24"/>
          <w:szCs w:val="24"/>
        </w:rPr>
        <w:t>tous du secteur Hull-Aylmer</w:t>
      </w:r>
      <w:r w:rsidR="00526BCE">
        <w:rPr>
          <w:sz w:val="24"/>
          <w:szCs w:val="24"/>
        </w:rPr>
        <w:t>!</w:t>
      </w:r>
      <w:r w:rsidRPr="00395688">
        <w:rPr>
          <w:sz w:val="24"/>
          <w:szCs w:val="24"/>
        </w:rPr>
        <w:t xml:space="preserve"> </w:t>
      </w:r>
    </w:p>
    <w:p w:rsidR="00271F28" w:rsidRPr="00271F28" w:rsidRDefault="00271F28" w:rsidP="00271F28">
      <w:pPr>
        <w:pStyle w:val="Paragraphedeliste"/>
        <w:rPr>
          <w:sz w:val="24"/>
          <w:szCs w:val="24"/>
        </w:rPr>
      </w:pPr>
    </w:p>
    <w:p w:rsidR="002A7106" w:rsidRPr="00395688" w:rsidRDefault="00411C4A" w:rsidP="00395688">
      <w:pPr>
        <w:rPr>
          <w:rFonts w:ascii="Freestyle Script" w:hAnsi="Freestyle Script"/>
          <w:sz w:val="36"/>
          <w:szCs w:val="36"/>
        </w:rPr>
      </w:pPr>
      <w:r w:rsidRPr="00395688">
        <w:rPr>
          <w:rFonts w:ascii="Freestyle Script" w:hAnsi="Freestyle Script"/>
          <w:sz w:val="36"/>
          <w:szCs w:val="36"/>
        </w:rPr>
        <w:t>Nicole Tremblay,</w:t>
      </w:r>
      <w:r w:rsidR="008822B9" w:rsidRPr="00395688">
        <w:rPr>
          <w:rFonts w:ascii="Freestyle Script" w:hAnsi="Freestyle Script"/>
          <w:sz w:val="36"/>
          <w:szCs w:val="36"/>
        </w:rPr>
        <w:t xml:space="preserve"> présiden</w:t>
      </w:r>
      <w:r w:rsidR="002A7106" w:rsidRPr="00395688">
        <w:rPr>
          <w:rFonts w:ascii="Freestyle Script" w:hAnsi="Freestyle Script"/>
          <w:sz w:val="36"/>
          <w:szCs w:val="36"/>
        </w:rPr>
        <w:t>te</w:t>
      </w:r>
    </w:p>
    <w:p w:rsidR="002F07DF" w:rsidRPr="002A7106" w:rsidRDefault="002A7106" w:rsidP="002A7106">
      <w:pPr>
        <w:tabs>
          <w:tab w:val="left" w:pos="3396"/>
        </w:tabs>
      </w:pPr>
      <w:r>
        <w:tab/>
      </w:r>
    </w:p>
    <w:sectPr w:rsidR="002F07DF" w:rsidRPr="002A7106" w:rsidSect="003302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63403"/>
    <w:multiLevelType w:val="hybridMultilevel"/>
    <w:tmpl w:val="588C813C"/>
    <w:lvl w:ilvl="0" w:tplc="4ADC5F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1B5C3D"/>
    <w:multiLevelType w:val="hybridMultilevel"/>
    <w:tmpl w:val="32F09AEE"/>
    <w:lvl w:ilvl="0" w:tplc="0C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5B4633"/>
    <w:multiLevelType w:val="hybridMultilevel"/>
    <w:tmpl w:val="BCB886C0"/>
    <w:lvl w:ilvl="0" w:tplc="FC62E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1FCC"/>
    <w:multiLevelType w:val="hybridMultilevel"/>
    <w:tmpl w:val="8C32FCBC"/>
    <w:lvl w:ilvl="0" w:tplc="36B89D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54"/>
    <w:rsid w:val="000132FA"/>
    <w:rsid w:val="00027E99"/>
    <w:rsid w:val="00054042"/>
    <w:rsid w:val="00091DA8"/>
    <w:rsid w:val="000A658C"/>
    <w:rsid w:val="000D7D4C"/>
    <w:rsid w:val="00103584"/>
    <w:rsid w:val="0010385A"/>
    <w:rsid w:val="0012264A"/>
    <w:rsid w:val="001323FD"/>
    <w:rsid w:val="00177E16"/>
    <w:rsid w:val="0019347D"/>
    <w:rsid w:val="001B2A35"/>
    <w:rsid w:val="001F6558"/>
    <w:rsid w:val="002171B4"/>
    <w:rsid w:val="0022068F"/>
    <w:rsid w:val="00232BDE"/>
    <w:rsid w:val="00235445"/>
    <w:rsid w:val="002429BC"/>
    <w:rsid w:val="00243E08"/>
    <w:rsid w:val="002479B5"/>
    <w:rsid w:val="00256EDA"/>
    <w:rsid w:val="00271F28"/>
    <w:rsid w:val="00274734"/>
    <w:rsid w:val="00296079"/>
    <w:rsid w:val="002A0301"/>
    <w:rsid w:val="002A7106"/>
    <w:rsid w:val="002D3F7D"/>
    <w:rsid w:val="002F07DF"/>
    <w:rsid w:val="003302DD"/>
    <w:rsid w:val="00336E01"/>
    <w:rsid w:val="00356C9F"/>
    <w:rsid w:val="00395688"/>
    <w:rsid w:val="003A1798"/>
    <w:rsid w:val="004048CE"/>
    <w:rsid w:val="00411C4A"/>
    <w:rsid w:val="004162B2"/>
    <w:rsid w:val="004240EE"/>
    <w:rsid w:val="00454333"/>
    <w:rsid w:val="00457720"/>
    <w:rsid w:val="00505271"/>
    <w:rsid w:val="00510482"/>
    <w:rsid w:val="00526BCE"/>
    <w:rsid w:val="00557F20"/>
    <w:rsid w:val="00565842"/>
    <w:rsid w:val="0057223D"/>
    <w:rsid w:val="005933A2"/>
    <w:rsid w:val="005A2899"/>
    <w:rsid w:val="005C6176"/>
    <w:rsid w:val="005E52D2"/>
    <w:rsid w:val="0062789A"/>
    <w:rsid w:val="006608DF"/>
    <w:rsid w:val="00660984"/>
    <w:rsid w:val="00670A88"/>
    <w:rsid w:val="006B38E6"/>
    <w:rsid w:val="006E4B3A"/>
    <w:rsid w:val="007148DC"/>
    <w:rsid w:val="00721A83"/>
    <w:rsid w:val="00724653"/>
    <w:rsid w:val="007722C2"/>
    <w:rsid w:val="007C5C77"/>
    <w:rsid w:val="007E0759"/>
    <w:rsid w:val="007F1C8A"/>
    <w:rsid w:val="00804E56"/>
    <w:rsid w:val="00806AC6"/>
    <w:rsid w:val="0082342A"/>
    <w:rsid w:val="008822B9"/>
    <w:rsid w:val="00882B16"/>
    <w:rsid w:val="00882DA3"/>
    <w:rsid w:val="008C463E"/>
    <w:rsid w:val="009024EC"/>
    <w:rsid w:val="00927CFC"/>
    <w:rsid w:val="00960FDA"/>
    <w:rsid w:val="00967954"/>
    <w:rsid w:val="00970E02"/>
    <w:rsid w:val="0098307D"/>
    <w:rsid w:val="009A2FFF"/>
    <w:rsid w:val="009C3216"/>
    <w:rsid w:val="009D1474"/>
    <w:rsid w:val="009D6BBB"/>
    <w:rsid w:val="009F6885"/>
    <w:rsid w:val="00A1122C"/>
    <w:rsid w:val="00A33908"/>
    <w:rsid w:val="00A40F9F"/>
    <w:rsid w:val="00A52AE1"/>
    <w:rsid w:val="00A622E5"/>
    <w:rsid w:val="00A77748"/>
    <w:rsid w:val="00AD11D2"/>
    <w:rsid w:val="00B256EE"/>
    <w:rsid w:val="00B80CEB"/>
    <w:rsid w:val="00BA73A8"/>
    <w:rsid w:val="00C223DB"/>
    <w:rsid w:val="00C22E25"/>
    <w:rsid w:val="00C32D18"/>
    <w:rsid w:val="00C5720D"/>
    <w:rsid w:val="00CA0EC5"/>
    <w:rsid w:val="00CA6084"/>
    <w:rsid w:val="00CF3BBA"/>
    <w:rsid w:val="00D101AE"/>
    <w:rsid w:val="00D27938"/>
    <w:rsid w:val="00D373BD"/>
    <w:rsid w:val="00D50C1B"/>
    <w:rsid w:val="00D87C6D"/>
    <w:rsid w:val="00DB4389"/>
    <w:rsid w:val="00DE14FB"/>
    <w:rsid w:val="00DE5822"/>
    <w:rsid w:val="00E12135"/>
    <w:rsid w:val="00E220B7"/>
    <w:rsid w:val="00E85C4F"/>
    <w:rsid w:val="00E872F1"/>
    <w:rsid w:val="00ED03A9"/>
    <w:rsid w:val="00EF05C8"/>
    <w:rsid w:val="00F70187"/>
    <w:rsid w:val="00F94F56"/>
    <w:rsid w:val="00FD4E16"/>
    <w:rsid w:val="00FD7A4A"/>
    <w:rsid w:val="00FE054A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EC1A-E0EE-4247-BBB9-F90299E4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9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Tremblay</cp:lastModifiedBy>
  <cp:revision>2</cp:revision>
  <cp:lastPrinted>2015-11-04T03:14:00Z</cp:lastPrinted>
  <dcterms:created xsi:type="dcterms:W3CDTF">2018-08-26T16:24:00Z</dcterms:created>
  <dcterms:modified xsi:type="dcterms:W3CDTF">2018-08-26T16:24:00Z</dcterms:modified>
</cp:coreProperties>
</file>